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8F493C" w:rsidRDefault="00C953F1" w:rsidP="00F7678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>Wettkampfrunde zwei der</w:t>
      </w:r>
      <w:r w:rsidR="00F76785" w:rsidRPr="008F493C">
        <w:rPr>
          <w:rFonts w:ascii="Arial" w:hAnsi="Arial" w:cs="Arial"/>
          <w:b/>
          <w:sz w:val="24"/>
        </w:rPr>
        <w:t xml:space="preserve"> </w:t>
      </w:r>
      <w:r w:rsidR="0049541A" w:rsidRPr="008F493C">
        <w:rPr>
          <w:rFonts w:ascii="Arial" w:hAnsi="Arial" w:cs="Arial"/>
          <w:b/>
          <w:sz w:val="24"/>
        </w:rPr>
        <w:t>Luftgewehr-</w:t>
      </w:r>
      <w:r w:rsidR="00F76785" w:rsidRPr="008F493C">
        <w:rPr>
          <w:rFonts w:ascii="Arial" w:hAnsi="Arial" w:cs="Arial"/>
          <w:b/>
          <w:sz w:val="24"/>
        </w:rPr>
        <w:t>Mannschaften</w:t>
      </w:r>
    </w:p>
    <w:p w:rsidR="0049541A" w:rsidRDefault="0049541A" w:rsidP="0049541A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Kreisliga Neckar-Zollern </w:t>
      </w:r>
    </w:p>
    <w:p w:rsidR="008F493C" w:rsidRDefault="00C953F1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8F493C">
        <w:rPr>
          <w:rFonts w:ascii="Arial" w:hAnsi="Arial" w:cs="Arial"/>
          <w:b/>
          <w:sz w:val="24"/>
        </w:rPr>
        <w:t xml:space="preserve">Es bleibt wie es ist: keine Veränderungen der Tabelle. </w:t>
      </w:r>
      <w:r w:rsidR="00991DF3" w:rsidRPr="00991DF3">
        <w:rPr>
          <w:rFonts w:ascii="Arial" w:hAnsi="Arial" w:cs="Arial"/>
          <w:b/>
          <w:sz w:val="24"/>
        </w:rPr>
        <w:t xml:space="preserve">Dagegen etwas mehr Verschiebungen bei den Einzelschützen. </w:t>
      </w:r>
    </w:p>
    <w:p w:rsidR="00C953F1" w:rsidRDefault="00C953F1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Philipp Eichert</w:t>
      </w:r>
    </w:p>
    <w:p w:rsidR="00664AD0" w:rsidRDefault="00C953F1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mit nur sechs Mannschaften</w:t>
      </w:r>
      <w:r w:rsidR="00664AD0">
        <w:rPr>
          <w:rFonts w:ascii="Arial" w:hAnsi="Arial" w:cs="Arial"/>
          <w:sz w:val="24"/>
        </w:rPr>
        <w:t xml:space="preserve"> bietet die einzige Luftgewehr-Liga des hiesigen Schützenkreises Neckar-Zollern von Wettkampfrunde zu Wettkampfrunde abwechslungsreiche Details. Mehr kann Liga-</w:t>
      </w:r>
      <w:r w:rsidR="00664AD0" w:rsidRPr="0071723F">
        <w:rPr>
          <w:rFonts w:ascii="Arial" w:hAnsi="Arial" w:cs="Arial"/>
          <w:sz w:val="24"/>
        </w:rPr>
        <w:t xml:space="preserve">Obmann Stefan Blank </w:t>
      </w:r>
      <w:r w:rsidR="00664AD0">
        <w:rPr>
          <w:rFonts w:ascii="Arial" w:hAnsi="Arial" w:cs="Arial"/>
          <w:sz w:val="24"/>
        </w:rPr>
        <w:t xml:space="preserve">heuer nicht bieten: </w:t>
      </w:r>
      <w:r w:rsidR="0087370F">
        <w:rPr>
          <w:rFonts w:ascii="Arial" w:hAnsi="Arial" w:cs="Arial"/>
          <w:sz w:val="24"/>
        </w:rPr>
        <w:t>Alle</w:t>
      </w:r>
      <w:r w:rsidR="00E01FBA">
        <w:rPr>
          <w:rFonts w:ascii="Arial" w:hAnsi="Arial" w:cs="Arial"/>
          <w:sz w:val="24"/>
        </w:rPr>
        <w:t xml:space="preserve"> Mannschaften </w:t>
      </w:r>
      <w:r w:rsidR="0087370F">
        <w:rPr>
          <w:rFonts w:ascii="Arial" w:hAnsi="Arial" w:cs="Arial"/>
          <w:sz w:val="24"/>
        </w:rPr>
        <w:t>sind</w:t>
      </w:r>
      <w:r w:rsidR="00E01FBA">
        <w:rPr>
          <w:rFonts w:ascii="Arial" w:hAnsi="Arial" w:cs="Arial"/>
          <w:sz w:val="24"/>
        </w:rPr>
        <w:t xml:space="preserve"> </w:t>
      </w:r>
      <w:r w:rsidR="00C23B0C">
        <w:rPr>
          <w:rFonts w:ascii="Arial" w:hAnsi="Arial" w:cs="Arial"/>
          <w:sz w:val="24"/>
        </w:rPr>
        <w:t xml:space="preserve">bis auf Dornhan </w:t>
      </w:r>
      <w:r w:rsidR="00E01FBA">
        <w:rPr>
          <w:rFonts w:ascii="Arial" w:hAnsi="Arial" w:cs="Arial"/>
          <w:sz w:val="24"/>
        </w:rPr>
        <w:t xml:space="preserve">Zweit- oder gar </w:t>
      </w:r>
      <w:r w:rsidR="0087370F">
        <w:rPr>
          <w:rFonts w:ascii="Arial" w:hAnsi="Arial" w:cs="Arial"/>
          <w:sz w:val="24"/>
        </w:rPr>
        <w:t>Dritt-</w:t>
      </w:r>
      <w:r w:rsidR="00E01FBA">
        <w:rPr>
          <w:rFonts w:ascii="Arial" w:hAnsi="Arial" w:cs="Arial"/>
          <w:sz w:val="24"/>
        </w:rPr>
        <w:t xml:space="preserve">Vertretungen ihrer Vereine. In der Regel </w:t>
      </w:r>
      <w:r w:rsidR="00C23B0C">
        <w:rPr>
          <w:rFonts w:ascii="Arial" w:hAnsi="Arial" w:cs="Arial"/>
          <w:sz w:val="24"/>
        </w:rPr>
        <w:t>bestehen</w:t>
      </w:r>
      <w:r w:rsidR="00E01FBA">
        <w:rPr>
          <w:rFonts w:ascii="Arial" w:hAnsi="Arial" w:cs="Arial"/>
          <w:sz w:val="24"/>
        </w:rPr>
        <w:t xml:space="preserve"> </w:t>
      </w:r>
      <w:r w:rsidR="00C23B0C">
        <w:rPr>
          <w:rFonts w:ascii="Arial" w:hAnsi="Arial" w:cs="Arial"/>
          <w:sz w:val="24"/>
        </w:rPr>
        <w:t>diese neu zusammengestellten</w:t>
      </w:r>
      <w:r w:rsidR="00E01FBA">
        <w:rPr>
          <w:rFonts w:ascii="Arial" w:hAnsi="Arial" w:cs="Arial"/>
          <w:sz w:val="24"/>
        </w:rPr>
        <w:t xml:space="preserve"> Mannschaften aus Nachwuchsschützen </w:t>
      </w:r>
      <w:r w:rsidR="00484103">
        <w:rPr>
          <w:rFonts w:ascii="Arial" w:hAnsi="Arial" w:cs="Arial"/>
          <w:sz w:val="24"/>
        </w:rPr>
        <w:t xml:space="preserve">– dies gilt besonders für die </w:t>
      </w:r>
      <w:r w:rsidR="00484103" w:rsidRPr="00484103">
        <w:rPr>
          <w:rFonts w:ascii="Arial" w:hAnsi="Arial" w:cs="Arial"/>
          <w:sz w:val="24"/>
        </w:rPr>
        <w:t>Nordstetter Schü</w:t>
      </w:r>
      <w:r w:rsidR="00484103" w:rsidRPr="00484103">
        <w:rPr>
          <w:rFonts w:ascii="Arial" w:hAnsi="Arial" w:cs="Arial"/>
          <w:sz w:val="24"/>
        </w:rPr>
        <w:t>t</w:t>
      </w:r>
      <w:r w:rsidR="00484103" w:rsidRPr="00484103">
        <w:rPr>
          <w:rFonts w:ascii="Arial" w:hAnsi="Arial" w:cs="Arial"/>
          <w:sz w:val="24"/>
        </w:rPr>
        <w:t>z</w:t>
      </w:r>
      <w:r w:rsidR="00484103">
        <w:rPr>
          <w:rFonts w:ascii="Arial" w:hAnsi="Arial" w:cs="Arial"/>
          <w:sz w:val="24"/>
        </w:rPr>
        <w:t xml:space="preserve">en und Schützinnen, </w:t>
      </w:r>
      <w:r w:rsidR="00484103" w:rsidRPr="00484103">
        <w:rPr>
          <w:rFonts w:ascii="Arial" w:hAnsi="Arial" w:cs="Arial"/>
          <w:sz w:val="24"/>
        </w:rPr>
        <w:t>die teilweise erst seit</w:t>
      </w:r>
      <w:r w:rsidR="00484103">
        <w:rPr>
          <w:rFonts w:ascii="Arial" w:hAnsi="Arial" w:cs="Arial"/>
          <w:sz w:val="24"/>
        </w:rPr>
        <w:t xml:space="preserve"> </w:t>
      </w:r>
      <w:r w:rsidR="00664AD0">
        <w:rPr>
          <w:rFonts w:ascii="Arial" w:hAnsi="Arial" w:cs="Arial"/>
          <w:sz w:val="24"/>
        </w:rPr>
        <w:t>drei</w:t>
      </w:r>
      <w:r w:rsidR="00484103">
        <w:rPr>
          <w:rFonts w:ascii="Arial" w:hAnsi="Arial" w:cs="Arial"/>
          <w:sz w:val="24"/>
        </w:rPr>
        <w:t xml:space="preserve"> bis </w:t>
      </w:r>
      <w:r w:rsidR="00664AD0">
        <w:rPr>
          <w:rFonts w:ascii="Arial" w:hAnsi="Arial" w:cs="Arial"/>
          <w:sz w:val="24"/>
        </w:rPr>
        <w:t>vier</w:t>
      </w:r>
      <w:r w:rsidR="00484103">
        <w:rPr>
          <w:rFonts w:ascii="Arial" w:hAnsi="Arial" w:cs="Arial"/>
          <w:sz w:val="24"/>
        </w:rPr>
        <w:t xml:space="preserve"> </w:t>
      </w:r>
      <w:r w:rsidR="00484103" w:rsidRPr="00484103">
        <w:rPr>
          <w:rFonts w:ascii="Arial" w:hAnsi="Arial" w:cs="Arial"/>
          <w:sz w:val="24"/>
        </w:rPr>
        <w:t>Monate schieße</w:t>
      </w:r>
      <w:r w:rsidR="00484103">
        <w:rPr>
          <w:rFonts w:ascii="Arial" w:hAnsi="Arial" w:cs="Arial"/>
          <w:sz w:val="24"/>
        </w:rPr>
        <w:t xml:space="preserve">n- </w:t>
      </w:r>
      <w:r w:rsidR="00E01FBA">
        <w:rPr>
          <w:rFonts w:ascii="Arial" w:hAnsi="Arial" w:cs="Arial"/>
          <w:sz w:val="24"/>
        </w:rPr>
        <w:t xml:space="preserve">und einem oder zwei führenden erfahrenen Schützen. </w:t>
      </w:r>
    </w:p>
    <w:p w:rsidR="00664AD0" w:rsidRDefault="00664AD0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Dennoch war der Verlauf  der zweiten Wettkampf-Runde leicht spe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takulär. Während sich die beiden führenden Mannschaften, der SSV Nordstetten IV und der SSV Eutingen</w:t>
      </w:r>
      <w:r w:rsidR="00A337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III, deutlich steigern konnten, </w:t>
      </w:r>
      <w:r w:rsidR="00A33704">
        <w:rPr>
          <w:rFonts w:ascii="Arial" w:hAnsi="Arial" w:cs="Arial"/>
          <w:sz w:val="24"/>
        </w:rPr>
        <w:t>fi</w:t>
      </w:r>
      <w:r w:rsidR="00A33704">
        <w:rPr>
          <w:rFonts w:ascii="Arial" w:hAnsi="Arial" w:cs="Arial"/>
          <w:sz w:val="24"/>
        </w:rPr>
        <w:t>e</w:t>
      </w:r>
      <w:r w:rsidR="00A33704">
        <w:rPr>
          <w:rFonts w:ascii="Arial" w:hAnsi="Arial" w:cs="Arial"/>
          <w:sz w:val="24"/>
        </w:rPr>
        <w:t>len die nächsten beiden Teams, der SV Dornhan II und der SV Hoc</w:t>
      </w:r>
      <w:r w:rsidR="00A33704">
        <w:rPr>
          <w:rFonts w:ascii="Arial" w:hAnsi="Arial" w:cs="Arial"/>
          <w:sz w:val="24"/>
        </w:rPr>
        <w:t>h</w:t>
      </w:r>
      <w:r w:rsidR="00A33704">
        <w:rPr>
          <w:rFonts w:ascii="Arial" w:hAnsi="Arial" w:cs="Arial"/>
          <w:sz w:val="24"/>
        </w:rPr>
        <w:t>dorf II, bezüglich ihrer Steigerung nicht besonders auf. Die beiden let</w:t>
      </w:r>
      <w:r w:rsidR="00A33704">
        <w:rPr>
          <w:rFonts w:ascii="Arial" w:hAnsi="Arial" w:cs="Arial"/>
          <w:sz w:val="24"/>
        </w:rPr>
        <w:t>z</w:t>
      </w:r>
      <w:r w:rsidR="00A33704">
        <w:rPr>
          <w:rFonts w:ascii="Arial" w:hAnsi="Arial" w:cs="Arial"/>
          <w:sz w:val="24"/>
        </w:rPr>
        <w:t>ten Teams, der SV Grünmettstetten IV und der SSV Dettensee II, ha</w:t>
      </w:r>
      <w:r w:rsidR="00A33704">
        <w:rPr>
          <w:rFonts w:ascii="Arial" w:hAnsi="Arial" w:cs="Arial"/>
          <w:sz w:val="24"/>
        </w:rPr>
        <w:t>t</w:t>
      </w:r>
      <w:r w:rsidR="00A33704">
        <w:rPr>
          <w:rFonts w:ascii="Arial" w:hAnsi="Arial" w:cs="Arial"/>
          <w:sz w:val="24"/>
        </w:rPr>
        <w:t>ten dagegen schon ihren ersten Durchhänger.</w:t>
      </w:r>
    </w:p>
    <w:p w:rsidR="00991DF3" w:rsidRDefault="00991DF3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991DF3">
        <w:rPr>
          <w:rFonts w:ascii="Arial" w:hAnsi="Arial" w:cs="Arial"/>
          <w:sz w:val="24"/>
        </w:rPr>
        <w:t>Anders hingegen die Einzelschützen, wo ein behutsamer Wechsel des Tabellenplatzes – rauf oder runter- zum Alltag gehört. Allein Tabellen-führer Kim Freinecker vom SSV Nordstetten IV scheint hier fest im Sattel zu sitzen.</w:t>
      </w:r>
      <w:r>
        <w:rPr>
          <w:rFonts w:ascii="Arial" w:hAnsi="Arial" w:cs="Arial"/>
          <w:sz w:val="24"/>
        </w:rPr>
        <w:t xml:space="preserve"> </w:t>
      </w:r>
    </w:p>
    <w:p w:rsidR="00B96FB2" w:rsidRPr="008F493C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bookmarkStart w:id="0" w:name="_GoBack"/>
      <w:bookmarkEnd w:id="0"/>
      <w:r w:rsidRPr="008F493C">
        <w:rPr>
          <w:rFonts w:ascii="Arial" w:hAnsi="Arial" w:cs="Arial"/>
          <w:b/>
          <w:sz w:val="24"/>
        </w:rPr>
        <w:t xml:space="preserve">Begegnungen des </w:t>
      </w:r>
      <w:r w:rsidR="00AD691E" w:rsidRPr="008F493C">
        <w:rPr>
          <w:rFonts w:ascii="Arial" w:hAnsi="Arial" w:cs="Arial"/>
          <w:b/>
          <w:sz w:val="24"/>
        </w:rPr>
        <w:t>zweiten</w:t>
      </w:r>
      <w:r w:rsidRPr="008F493C">
        <w:rPr>
          <w:rFonts w:ascii="Arial" w:hAnsi="Arial" w:cs="Arial"/>
          <w:b/>
          <w:sz w:val="24"/>
        </w:rPr>
        <w:t xml:space="preserve"> Wettkampfes:</w:t>
      </w:r>
    </w:p>
    <w:p w:rsidR="00AD691E" w:rsidRDefault="00A33651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SSV Nordstetten IV </w:t>
      </w:r>
      <w:r w:rsidR="00AD691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D691E">
        <w:rPr>
          <w:rFonts w:ascii="Arial" w:hAnsi="Arial" w:cs="Arial"/>
          <w:sz w:val="24"/>
        </w:rPr>
        <w:t>Neutral 1500:0; SSV Eutingen III</w:t>
      </w:r>
      <w:r w:rsidR="00AD691E" w:rsidRPr="00AD691E">
        <w:rPr>
          <w:rFonts w:ascii="Arial" w:hAnsi="Arial" w:cs="Arial"/>
          <w:sz w:val="24"/>
        </w:rPr>
        <w:t xml:space="preserve"> </w:t>
      </w:r>
      <w:r w:rsidR="00AD691E">
        <w:rPr>
          <w:rFonts w:ascii="Arial" w:hAnsi="Arial" w:cs="Arial"/>
          <w:sz w:val="24"/>
        </w:rPr>
        <w:t>- SSV Dette</w:t>
      </w:r>
      <w:r w:rsidR="00AD691E">
        <w:rPr>
          <w:rFonts w:ascii="Arial" w:hAnsi="Arial" w:cs="Arial"/>
          <w:sz w:val="24"/>
        </w:rPr>
        <w:t>n</w:t>
      </w:r>
      <w:r w:rsidR="00AD691E">
        <w:rPr>
          <w:rFonts w:ascii="Arial" w:hAnsi="Arial" w:cs="Arial"/>
          <w:sz w:val="24"/>
        </w:rPr>
        <w:t>see II 14711287; SV Grünmettstetten IV -</w:t>
      </w:r>
      <w:r w:rsidR="00AD691E" w:rsidRPr="00AD691E">
        <w:rPr>
          <w:rFonts w:ascii="Arial" w:hAnsi="Arial" w:cs="Arial"/>
          <w:sz w:val="24"/>
        </w:rPr>
        <w:t xml:space="preserve"> </w:t>
      </w:r>
      <w:r w:rsidR="00AD691E">
        <w:rPr>
          <w:rFonts w:ascii="Arial" w:hAnsi="Arial" w:cs="Arial"/>
          <w:sz w:val="24"/>
        </w:rPr>
        <w:t>Neutral 1389:0; SV Hoc</w:t>
      </w:r>
      <w:r w:rsidR="00AD691E">
        <w:rPr>
          <w:rFonts w:ascii="Arial" w:hAnsi="Arial" w:cs="Arial"/>
          <w:sz w:val="24"/>
        </w:rPr>
        <w:t>h</w:t>
      </w:r>
      <w:r w:rsidR="00AD691E">
        <w:rPr>
          <w:rFonts w:ascii="Arial" w:hAnsi="Arial" w:cs="Arial"/>
          <w:sz w:val="24"/>
        </w:rPr>
        <w:t>dorf II</w:t>
      </w:r>
      <w:r w:rsidR="00AD691E" w:rsidRPr="00AD691E">
        <w:rPr>
          <w:rFonts w:ascii="Arial" w:hAnsi="Arial" w:cs="Arial"/>
          <w:sz w:val="24"/>
        </w:rPr>
        <w:t xml:space="preserve"> </w:t>
      </w:r>
      <w:r w:rsidR="00AD691E">
        <w:rPr>
          <w:rFonts w:ascii="Arial" w:hAnsi="Arial" w:cs="Arial"/>
          <w:sz w:val="24"/>
        </w:rPr>
        <w:t>- SV Dornhan 1429:1450.</w:t>
      </w:r>
    </w:p>
    <w:p w:rsidR="00AD691E" w:rsidRPr="008F493C" w:rsidRDefault="00AD691E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>Tabelle nach zwei Wettkämpfen:</w:t>
      </w:r>
    </w:p>
    <w:p w:rsidR="00AD691E" w:rsidRDefault="00AD691E" w:rsidP="00AD691E">
      <w:pPr>
        <w:pStyle w:val="Listenabsatz"/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SSV Nordstetten IV, 2989 Ringe; 2. SSV Eutingen III, 2930; 3. SV Dornhan, 2899; 4. SV Hochdorf II, </w:t>
      </w:r>
      <w:r w:rsidR="008F493C">
        <w:rPr>
          <w:rFonts w:ascii="Arial" w:hAnsi="Arial" w:cs="Arial"/>
          <w:sz w:val="24"/>
        </w:rPr>
        <w:t>2853; 5. SV Grünmettstetten IV, 2784; 6. SSV Dettensee II, 2637.</w:t>
      </w:r>
    </w:p>
    <w:p w:rsidR="00717123" w:rsidRPr="008F493C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 xml:space="preserve">Einzelwertung nach </w:t>
      </w:r>
      <w:r w:rsidR="004B138D" w:rsidRPr="008F493C">
        <w:rPr>
          <w:rFonts w:ascii="Arial" w:hAnsi="Arial" w:cs="Arial"/>
          <w:b/>
          <w:sz w:val="24"/>
        </w:rPr>
        <w:t xml:space="preserve">dem </w:t>
      </w:r>
      <w:r w:rsidR="008F493C">
        <w:rPr>
          <w:rFonts w:ascii="Arial" w:hAnsi="Arial" w:cs="Arial"/>
          <w:b/>
          <w:sz w:val="24"/>
        </w:rPr>
        <w:t>zweiten</w:t>
      </w:r>
      <w:r w:rsidR="004B138D" w:rsidRPr="008F493C">
        <w:rPr>
          <w:rFonts w:ascii="Arial" w:hAnsi="Arial" w:cs="Arial"/>
          <w:b/>
          <w:sz w:val="24"/>
        </w:rPr>
        <w:t xml:space="preserve"> Wettkampf:</w:t>
      </w:r>
    </w:p>
    <w:p w:rsidR="008F493C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852">
        <w:rPr>
          <w:rFonts w:ascii="Arial" w:hAnsi="Arial" w:cs="Arial"/>
          <w:sz w:val="24"/>
        </w:rPr>
        <w:t xml:space="preserve">Kim Freiecker, SSV Nordstetten, </w:t>
      </w:r>
      <w:r w:rsidR="008F493C">
        <w:rPr>
          <w:rFonts w:ascii="Arial" w:hAnsi="Arial" w:cs="Arial"/>
          <w:sz w:val="24"/>
        </w:rPr>
        <w:t>763</w:t>
      </w:r>
      <w:r w:rsidR="007A3852">
        <w:rPr>
          <w:rFonts w:ascii="Arial" w:hAnsi="Arial" w:cs="Arial"/>
          <w:sz w:val="24"/>
        </w:rPr>
        <w:t xml:space="preserve"> Ringe; 2. </w:t>
      </w:r>
      <w:r w:rsidR="008F493C">
        <w:rPr>
          <w:rFonts w:ascii="Arial" w:hAnsi="Arial" w:cs="Arial"/>
          <w:sz w:val="24"/>
        </w:rPr>
        <w:t>Jan Pfeffer, SSV E</w:t>
      </w:r>
      <w:r w:rsidR="008F493C">
        <w:rPr>
          <w:rFonts w:ascii="Arial" w:hAnsi="Arial" w:cs="Arial"/>
          <w:sz w:val="24"/>
        </w:rPr>
        <w:t>u</w:t>
      </w:r>
      <w:r w:rsidR="008F493C">
        <w:rPr>
          <w:rFonts w:ascii="Arial" w:hAnsi="Arial" w:cs="Arial"/>
          <w:sz w:val="24"/>
        </w:rPr>
        <w:t xml:space="preserve">tingen, 753; 3. </w:t>
      </w:r>
      <w:r w:rsidR="007A3852">
        <w:rPr>
          <w:rFonts w:ascii="Arial" w:hAnsi="Arial" w:cs="Arial"/>
          <w:sz w:val="24"/>
        </w:rPr>
        <w:t xml:space="preserve">Felix Schneiderhan, </w:t>
      </w:r>
      <w:r w:rsidR="007A3852" w:rsidRPr="007A3852">
        <w:rPr>
          <w:rFonts w:ascii="Arial" w:hAnsi="Arial" w:cs="Arial"/>
          <w:sz w:val="24"/>
        </w:rPr>
        <w:t>SSV Nordstetten</w:t>
      </w:r>
      <w:r w:rsidR="007A3852">
        <w:rPr>
          <w:rFonts w:ascii="Arial" w:hAnsi="Arial" w:cs="Arial"/>
          <w:sz w:val="24"/>
        </w:rPr>
        <w:t xml:space="preserve">, </w:t>
      </w:r>
      <w:r w:rsidR="008F493C">
        <w:rPr>
          <w:rFonts w:ascii="Arial" w:hAnsi="Arial" w:cs="Arial"/>
          <w:sz w:val="24"/>
        </w:rPr>
        <w:t>751</w:t>
      </w:r>
      <w:r w:rsidR="007A3852">
        <w:rPr>
          <w:rFonts w:ascii="Arial" w:hAnsi="Arial" w:cs="Arial"/>
          <w:sz w:val="24"/>
        </w:rPr>
        <w:t xml:space="preserve">; 4. Martin Braunhuber, SV Hochdorf, </w:t>
      </w:r>
      <w:r w:rsidR="008F493C">
        <w:rPr>
          <w:rFonts w:ascii="Arial" w:hAnsi="Arial" w:cs="Arial"/>
          <w:sz w:val="24"/>
        </w:rPr>
        <w:t>747</w:t>
      </w:r>
      <w:r w:rsidR="007A3852">
        <w:rPr>
          <w:rFonts w:ascii="Arial" w:hAnsi="Arial" w:cs="Arial"/>
          <w:sz w:val="24"/>
        </w:rPr>
        <w:t xml:space="preserve">; 5. </w:t>
      </w:r>
      <w:r w:rsidR="008F493C">
        <w:rPr>
          <w:rFonts w:ascii="Arial" w:hAnsi="Arial" w:cs="Arial"/>
          <w:sz w:val="24"/>
        </w:rPr>
        <w:t xml:space="preserve">Sören Schulze, SSV Nordstetten, 746; 6. Svenja Bässler, SV Grünmettstetten, 738; 7. Martina Blocher-Bühler, SV Dornhan, 730; 8. </w:t>
      </w:r>
      <w:r w:rsidR="007A3852">
        <w:rPr>
          <w:rFonts w:ascii="Arial" w:hAnsi="Arial" w:cs="Arial"/>
          <w:sz w:val="24"/>
        </w:rPr>
        <w:t xml:space="preserve">Celine Mayer, SV Dornhan, </w:t>
      </w:r>
      <w:r w:rsidR="008F493C">
        <w:rPr>
          <w:rFonts w:ascii="Arial" w:hAnsi="Arial" w:cs="Arial"/>
          <w:sz w:val="24"/>
        </w:rPr>
        <w:t>730</w:t>
      </w:r>
      <w:r w:rsidR="007A3852">
        <w:rPr>
          <w:rFonts w:ascii="Arial" w:hAnsi="Arial" w:cs="Arial"/>
          <w:sz w:val="24"/>
        </w:rPr>
        <w:t xml:space="preserve">; </w:t>
      </w:r>
      <w:r w:rsidR="008F493C">
        <w:rPr>
          <w:rFonts w:ascii="Arial" w:hAnsi="Arial" w:cs="Arial"/>
          <w:sz w:val="24"/>
        </w:rPr>
        <w:t xml:space="preserve">9. Anna Schulze, SSV Nordstetten, 729; 10. </w:t>
      </w:r>
      <w:r w:rsidR="007A3852">
        <w:rPr>
          <w:rFonts w:ascii="Arial" w:hAnsi="Arial" w:cs="Arial"/>
          <w:sz w:val="24"/>
        </w:rPr>
        <w:t xml:space="preserve"> </w:t>
      </w:r>
      <w:r w:rsidR="009518EF">
        <w:rPr>
          <w:rFonts w:ascii="Arial" w:hAnsi="Arial" w:cs="Arial"/>
          <w:sz w:val="24"/>
        </w:rPr>
        <w:t xml:space="preserve">Lothar Platz, SSV Eutingen, </w:t>
      </w:r>
      <w:r w:rsidR="008F493C">
        <w:rPr>
          <w:rFonts w:ascii="Arial" w:hAnsi="Arial" w:cs="Arial"/>
          <w:sz w:val="24"/>
        </w:rPr>
        <w:t>728.</w:t>
      </w:r>
    </w:p>
    <w:sectPr w:rsidR="008F493C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47924FA"/>
    <w:multiLevelType w:val="hybridMultilevel"/>
    <w:tmpl w:val="4056902E"/>
    <w:lvl w:ilvl="0" w:tplc="687E2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F0B4C"/>
    <w:rsid w:val="000F2005"/>
    <w:rsid w:val="0017364F"/>
    <w:rsid w:val="00192F1D"/>
    <w:rsid w:val="001D0EA0"/>
    <w:rsid w:val="001D3D5C"/>
    <w:rsid w:val="00220673"/>
    <w:rsid w:val="002760F4"/>
    <w:rsid w:val="002A6F98"/>
    <w:rsid w:val="002E26BA"/>
    <w:rsid w:val="003710C3"/>
    <w:rsid w:val="00391105"/>
    <w:rsid w:val="003F6DBB"/>
    <w:rsid w:val="00417E32"/>
    <w:rsid w:val="00484103"/>
    <w:rsid w:val="0049541A"/>
    <w:rsid w:val="004B138D"/>
    <w:rsid w:val="004D7EB2"/>
    <w:rsid w:val="005231CD"/>
    <w:rsid w:val="00581D49"/>
    <w:rsid w:val="005C47AB"/>
    <w:rsid w:val="00664AD0"/>
    <w:rsid w:val="006C30B8"/>
    <w:rsid w:val="00717123"/>
    <w:rsid w:val="0071723F"/>
    <w:rsid w:val="00785D35"/>
    <w:rsid w:val="00791E05"/>
    <w:rsid w:val="007A3852"/>
    <w:rsid w:val="007B513B"/>
    <w:rsid w:val="007D4175"/>
    <w:rsid w:val="0087370F"/>
    <w:rsid w:val="008F0647"/>
    <w:rsid w:val="008F493C"/>
    <w:rsid w:val="009135C5"/>
    <w:rsid w:val="009518EF"/>
    <w:rsid w:val="00991DF3"/>
    <w:rsid w:val="009B4C63"/>
    <w:rsid w:val="009F6155"/>
    <w:rsid w:val="00A33651"/>
    <w:rsid w:val="00A33704"/>
    <w:rsid w:val="00A52D0F"/>
    <w:rsid w:val="00A71B74"/>
    <w:rsid w:val="00A72C52"/>
    <w:rsid w:val="00A96D15"/>
    <w:rsid w:val="00AB3351"/>
    <w:rsid w:val="00AD691E"/>
    <w:rsid w:val="00B00346"/>
    <w:rsid w:val="00B67C91"/>
    <w:rsid w:val="00B96FB2"/>
    <w:rsid w:val="00BC73E8"/>
    <w:rsid w:val="00C11C85"/>
    <w:rsid w:val="00C23B0C"/>
    <w:rsid w:val="00C27C08"/>
    <w:rsid w:val="00C34A1C"/>
    <w:rsid w:val="00C953F1"/>
    <w:rsid w:val="00CD556F"/>
    <w:rsid w:val="00CD6056"/>
    <w:rsid w:val="00D04604"/>
    <w:rsid w:val="00D125E8"/>
    <w:rsid w:val="00D201E2"/>
    <w:rsid w:val="00D5698A"/>
    <w:rsid w:val="00DF2D0F"/>
    <w:rsid w:val="00E01FBA"/>
    <w:rsid w:val="00E14BDD"/>
    <w:rsid w:val="00E74734"/>
    <w:rsid w:val="00EF1CEB"/>
    <w:rsid w:val="00F3061E"/>
    <w:rsid w:val="00F7166C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1F83-424B-4BE3-B410-F7AB855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4</cp:revision>
  <dcterms:created xsi:type="dcterms:W3CDTF">2022-10-18T13:30:00Z</dcterms:created>
  <dcterms:modified xsi:type="dcterms:W3CDTF">2022-10-18T15:58:00Z</dcterms:modified>
</cp:coreProperties>
</file>